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D" w:rsidRDefault="0078695D" w:rsidP="00F647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Обратилась организация, занимающаяся обслуживанием крышных котельных.</w:t>
      </w:r>
    </w:p>
    <w:p w:rsidR="0078695D" w:rsidRDefault="0078695D" w:rsidP="00F647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Вопрос.</w:t>
      </w:r>
    </w:p>
    <w:p w:rsidR="00930A56" w:rsidRDefault="0083034B" w:rsidP="00F647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2021</w:t>
      </w:r>
      <w:r w:rsidR="00930A56">
        <w:rPr>
          <w:rFonts w:ascii="Times New Roman" w:hAnsi="Times New Roman"/>
          <w:sz w:val="28"/>
        </w:rPr>
        <w:t xml:space="preserve"> года лицензии на бумаге не выдаются.</w:t>
      </w:r>
      <w:r w:rsidR="002A6D28">
        <w:rPr>
          <w:rFonts w:ascii="Times New Roman" w:hAnsi="Times New Roman"/>
          <w:sz w:val="28"/>
        </w:rPr>
        <w:t xml:space="preserve"> </w:t>
      </w:r>
      <w:r w:rsidR="00930A56">
        <w:rPr>
          <w:rFonts w:ascii="Times New Roman" w:hAnsi="Times New Roman"/>
          <w:sz w:val="28"/>
        </w:rPr>
        <w:t>Как подтвердить контрагентам, заказчикам и контрол</w:t>
      </w:r>
      <w:r w:rsidR="00C1574C">
        <w:rPr>
          <w:rFonts w:ascii="Times New Roman" w:hAnsi="Times New Roman"/>
          <w:sz w:val="28"/>
        </w:rPr>
        <w:t>и</w:t>
      </w:r>
      <w:r w:rsidR="00930A56">
        <w:rPr>
          <w:rFonts w:ascii="Times New Roman" w:hAnsi="Times New Roman"/>
          <w:sz w:val="28"/>
        </w:rPr>
        <w:t>рующим органам, что организация имеет лицензию на эксплуатацию опасных производственных объектов?</w:t>
      </w:r>
    </w:p>
    <w:p w:rsidR="0078695D" w:rsidRDefault="0078695D" w:rsidP="00F647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Ответ.</w:t>
      </w:r>
    </w:p>
    <w:p w:rsidR="0078695D" w:rsidRDefault="0078695D" w:rsidP="00F647D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конкретной лицензии из реестра лицензий предоставляются по заявлению заинтересованного лица в порядке, предусмотренном в части 8 статьи 21 Федерального закона от 04.05.2011 «О лицензировании отдельных видов деятельности» в форме выписки из реестра лицензий, либо копии акта лицензирующего органа о принятом решении.</w:t>
      </w:r>
    </w:p>
    <w:p w:rsidR="0078695D" w:rsidRDefault="0078695D" w:rsidP="00F647D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уполномоченного должностного лица лицензирующего органа.</w:t>
      </w:r>
    </w:p>
    <w:p w:rsidR="0078695D" w:rsidRPr="0078695D" w:rsidRDefault="0078695D" w:rsidP="00F647DF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предоставление выписки из реестра лицензий на бумажном носителе государственная пошлина </w:t>
      </w:r>
      <w:r w:rsidR="00F647DF">
        <w:rPr>
          <w:sz w:val="28"/>
          <w:szCs w:val="28"/>
        </w:rPr>
        <w:t>не взимается.</w:t>
      </w:r>
    </w:p>
    <w:p w:rsidR="0078695D" w:rsidRPr="00F647DF" w:rsidRDefault="0078695D" w:rsidP="00F647DF">
      <w:pPr>
        <w:pStyle w:val="14"/>
        <w:spacing w:line="276" w:lineRule="auto"/>
      </w:pPr>
      <w:r>
        <w:t xml:space="preserve">Кроме того, в соответствии с пунктом 7 статьи 21 Федерального закона от 04.05.2011 № 99-ФЗ «О лицензировании отдельных видов деятельности» информация по вопросам лицензирования (в том числе сведения, содержащиеся в реестре лицензий) является открытой и размещена на официальном сайте Федеральной службы по экологическому, технологическому и атомному надзору </w:t>
      </w:r>
      <w:r w:rsidRPr="00F647DF">
        <w:t>(</w:t>
      </w:r>
      <w:r w:rsidRPr="00F647DF">
        <w:rPr>
          <w:rStyle w:val="a6"/>
          <w:color w:val="auto"/>
          <w:u w:val="none"/>
        </w:rPr>
        <w:t>www.gosnadzor.ru</w:t>
      </w:r>
      <w:r w:rsidRPr="00F647DF">
        <w:t>).</w:t>
      </w:r>
    </w:p>
    <w:sectPr w:rsidR="0078695D" w:rsidRPr="00F647DF" w:rsidSect="007869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3B"/>
    <w:rsid w:val="001271D7"/>
    <w:rsid w:val="002376F2"/>
    <w:rsid w:val="002A6D28"/>
    <w:rsid w:val="005463FA"/>
    <w:rsid w:val="00564809"/>
    <w:rsid w:val="00592473"/>
    <w:rsid w:val="006D5EF9"/>
    <w:rsid w:val="0074694A"/>
    <w:rsid w:val="00774CBD"/>
    <w:rsid w:val="0078695D"/>
    <w:rsid w:val="007C4509"/>
    <w:rsid w:val="007F7368"/>
    <w:rsid w:val="0083034B"/>
    <w:rsid w:val="008822D5"/>
    <w:rsid w:val="00930A56"/>
    <w:rsid w:val="009D62DA"/>
    <w:rsid w:val="00AA4A36"/>
    <w:rsid w:val="00AD7DC7"/>
    <w:rsid w:val="00B2417F"/>
    <w:rsid w:val="00B27E61"/>
    <w:rsid w:val="00B652FA"/>
    <w:rsid w:val="00BC6F3B"/>
    <w:rsid w:val="00C1574C"/>
    <w:rsid w:val="00D2443F"/>
    <w:rsid w:val="00D846A8"/>
    <w:rsid w:val="00E9307E"/>
    <w:rsid w:val="00F26F32"/>
    <w:rsid w:val="00F647DF"/>
    <w:rsid w:val="00F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A6BE-0EB6-455F-A7D7-36BC2A1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C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Шаблон14"/>
    <w:basedOn w:val="a"/>
    <w:link w:val="140"/>
    <w:qFormat/>
    <w:rsid w:val="00C157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Шаблон14 Знак"/>
    <w:basedOn w:val="a0"/>
    <w:link w:val="14"/>
    <w:rsid w:val="00C157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15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Молоков Григорий Владимирович</cp:lastModifiedBy>
  <cp:revision>2</cp:revision>
  <cp:lastPrinted>2021-09-08T11:23:00Z</cp:lastPrinted>
  <dcterms:created xsi:type="dcterms:W3CDTF">2023-03-01T10:01:00Z</dcterms:created>
  <dcterms:modified xsi:type="dcterms:W3CDTF">2023-03-01T10:01:00Z</dcterms:modified>
</cp:coreProperties>
</file>